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ABFE9" w14:textId="778122AF" w:rsidR="004F0AAB" w:rsidRDefault="004F0AAB">
      <w:pPr>
        <w:tabs>
          <w:tab w:val="left" w:pos="5387"/>
        </w:tabs>
        <w:spacing w:after="80" w:line="360" w:lineRule="auto"/>
        <w:jc w:val="center"/>
        <w:rPr>
          <w:noProof/>
        </w:rPr>
      </w:pPr>
      <w:r>
        <w:rPr>
          <w:noProof/>
        </w:rPr>
        <w:drawing>
          <wp:anchor distT="0" distB="0" distL="115200" distR="115200" simplePos="0" relativeHeight="251659264" behindDoc="0" locked="0" layoutInCell="1" allowOverlap="1" wp14:anchorId="301C99FF" wp14:editId="744F3A78">
            <wp:simplePos x="0" y="0"/>
            <wp:positionH relativeFrom="column">
              <wp:posOffset>-27940</wp:posOffset>
            </wp:positionH>
            <wp:positionV relativeFrom="paragraph">
              <wp:posOffset>0</wp:posOffset>
            </wp:positionV>
            <wp:extent cx="3357245" cy="1305560"/>
            <wp:effectExtent l="0" t="0" r="0" b="8890"/>
            <wp:wrapTopAndBottom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214244" name="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3357245" cy="1305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E59397" w14:textId="7532224C" w:rsidR="00D85BA0" w:rsidRDefault="00C17DF6" w:rsidP="004F0AAB">
      <w:pPr>
        <w:tabs>
          <w:tab w:val="left" w:pos="5387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Техническое задание на выполнение модуля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</w:t>
      </w:r>
    </w:p>
    <w:p w14:paraId="1D5BF0C2" w14:textId="3ED73223" w:rsidR="00D85BA0" w:rsidRDefault="00C17DF6" w:rsidP="004F0AAB">
      <w:pPr>
        <w:tabs>
          <w:tab w:val="left" w:pos="5387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0AAB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4F0AAB">
        <w:rPr>
          <w:rFonts w:ascii="Times New Roman" w:eastAsia="Times New Roman" w:hAnsi="Times New Roman" w:cs="Times New Roman"/>
          <w:b/>
          <w:sz w:val="24"/>
          <w:szCs w:val="24"/>
        </w:rPr>
        <w:t>ТЕХНИЧЕСКОЕ ОБСЛУЖИВАНИЕ И РЕМОНТ БВС</w:t>
      </w:r>
      <w:r w:rsidRPr="004F0AAB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60AB3AC2" w14:textId="77777777" w:rsidR="004F0AAB" w:rsidRPr="004F0AAB" w:rsidRDefault="004F0AAB" w:rsidP="004F0AAB">
      <w:pPr>
        <w:tabs>
          <w:tab w:val="left" w:pos="5387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B300157" w14:textId="75CA995B" w:rsidR="00D85BA0" w:rsidRDefault="00C17DF6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Необходимо провести </w:t>
      </w:r>
      <w:bookmarkStart w:id="0" w:name="_Hlk132668157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визуальный и технический осмотры беспилотного воздушного судна </w:t>
      </w:r>
      <w:r w:rsidR="00D603C3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D603C3" w:rsidRPr="00D603C3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указать</w:t>
      </w:r>
      <w:r w:rsidR="00D603C3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По результатам осмотра необходимо заполнить ведомость технического осмотра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Приложение 11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В случае наличия исправных элементов для замены неисправных элементов, произвести замену и заполнить сопроводительную документацию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Приложение 12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bookmarkEnd w:id="0"/>
    </w:p>
    <w:p w14:paraId="2BB04FA8" w14:textId="77777777" w:rsidR="00D85BA0" w:rsidRDefault="00D85BA0">
      <w:pPr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sectPr w:rsidR="00D85BA0">
      <w:headerReference w:type="default" r:id="rId9"/>
      <w:headerReference w:type="first" r:id="rId10"/>
      <w:pgSz w:w="11906" w:h="16838"/>
      <w:pgMar w:top="1134" w:right="850" w:bottom="1134" w:left="1701" w:header="2" w:footer="39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BACC0" w14:textId="77777777" w:rsidR="00573A26" w:rsidRDefault="00573A26">
      <w:pPr>
        <w:spacing w:after="0" w:line="240" w:lineRule="auto"/>
      </w:pPr>
      <w:r>
        <w:separator/>
      </w:r>
    </w:p>
  </w:endnote>
  <w:endnote w:type="continuationSeparator" w:id="0">
    <w:p w14:paraId="374FC93B" w14:textId="77777777" w:rsidR="00573A26" w:rsidRDefault="00573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07145" w14:textId="77777777" w:rsidR="00573A26" w:rsidRDefault="00573A26">
      <w:pPr>
        <w:spacing w:after="0" w:line="240" w:lineRule="auto"/>
      </w:pPr>
      <w:r>
        <w:separator/>
      </w:r>
    </w:p>
  </w:footnote>
  <w:footnote w:type="continuationSeparator" w:id="0">
    <w:p w14:paraId="23D492AC" w14:textId="77777777" w:rsidR="00573A26" w:rsidRDefault="00573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98185" w14:textId="77777777" w:rsidR="00D85BA0" w:rsidRDefault="00D85BA0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8364"/>
        <w:tab w:val="right" w:pos="9355"/>
      </w:tabs>
      <w:spacing w:after="0" w:line="240" w:lineRule="auto"/>
      <w:ind w:left="709" w:right="-707"/>
      <w:jc w:val="right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CAF2F" w14:textId="77777777" w:rsidR="004F0AAB" w:rsidRDefault="004F0AAB" w:rsidP="004F0AAB">
    <w:pPr>
      <w:pStyle w:val="ae"/>
      <w:jc w:val="right"/>
    </w:pPr>
  </w:p>
  <w:p w14:paraId="65A6E437" w14:textId="305DE06D" w:rsidR="004F0AAB" w:rsidRDefault="004F0AAB" w:rsidP="004F0AAB">
    <w:pPr>
      <w:pStyle w:val="a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738CA"/>
    <w:multiLevelType w:val="multilevel"/>
    <w:tmpl w:val="437A05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68C2317A"/>
    <w:multiLevelType w:val="multilevel"/>
    <w:tmpl w:val="70D635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BA0"/>
    <w:rsid w:val="004F0AAB"/>
    <w:rsid w:val="00573A26"/>
    <w:rsid w:val="00C17DF6"/>
    <w:rsid w:val="00D603C3"/>
    <w:rsid w:val="00D85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AFD83"/>
  <w15:docId w15:val="{7DAA3703-B517-48C2-A280-8B7380C1A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0000" w:themeColor="accent1" w:themeShade="0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0000" w:themeColor="accent1" w:themeShade="0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0000" w:themeColor="accent1" w:themeShade="0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00" w:themeColor="accent1" w:themeShade="0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0000" w:themeColor="accent1" w:themeShade="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00" w:themeColor="accent1" w:themeShade="0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0000" w:themeColor="accent1" w:themeShade="0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FFFFFF" w:themeColor="text1" w:themeTint="00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FFFFFF" w:themeColor="text1" w:themeTint="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4">
    <w:name w:val="Hyperlink"/>
    <w:uiPriority w:val="99"/>
    <w:unhideWhenUsed/>
    <w:rPr>
      <w:color w:val="0563C1" w:themeColor="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6">
    <w:name w:val="Текст сноски Знак"/>
    <w:link w:val="a5"/>
    <w:uiPriority w:val="99"/>
    <w:rPr>
      <w:sz w:val="18"/>
    </w:rPr>
  </w:style>
  <w:style w:type="character" w:styleId="a7">
    <w:name w:val="footnote reference"/>
    <w:basedOn w:val="a0"/>
    <w:uiPriority w:val="99"/>
    <w:unhideWhenUsed/>
    <w:rPr>
      <w:vertAlign w:val="superscript"/>
    </w:rPr>
  </w:style>
  <w:style w:type="paragraph" w:styleId="a8">
    <w:name w:val="endnote text"/>
    <w:basedOn w:val="a"/>
    <w:link w:val="a9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able of figures"/>
    <w:basedOn w:val="a"/>
    <w:next w:val="a"/>
    <w:uiPriority w:val="99"/>
    <w:unhideWhenUsed/>
    <w:pPr>
      <w:spacing w:after="0"/>
    </w:pPr>
  </w:style>
  <w:style w:type="paragraph" w:styleId="ac">
    <w:name w:val="Title"/>
    <w:basedOn w:val="a"/>
    <w:next w:val="a"/>
    <w:link w:val="ad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Segoe UI" w:hAnsi="Segoe UI" w:cs="Segoe UI"/>
      <w:sz w:val="18"/>
      <w:szCs w:val="18"/>
    </w:rPr>
  </w:style>
  <w:style w:type="table" w:styleId="af4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000000" w:themeColor="accent1" w:themeShade="0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000000" w:themeColor="accent1" w:themeShade="0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000000" w:themeColor="accent1" w:themeShade="0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000000" w:themeColor="accent1" w:themeShade="00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000000" w:themeColor="accent1" w:themeShade="00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000000" w:themeColor="accent1" w:themeShade="0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000000" w:themeColor="accent1" w:themeShade="00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Theme="majorHAnsi" w:eastAsiaTheme="majorEastAsia" w:hAnsiTheme="majorHAnsi" w:cstheme="majorBidi"/>
      <w:color w:val="FFFFFF" w:themeColor="text1" w:themeTint="00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FFFFFF" w:themeColor="text1" w:themeTint="00"/>
      <w:sz w:val="21"/>
      <w:szCs w:val="21"/>
    </w:rPr>
  </w:style>
  <w:style w:type="paragraph" w:styleId="af5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ad">
    <w:name w:val="Заголовок Знак"/>
    <w:basedOn w:val="a0"/>
    <w:link w:val="ac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6">
    <w:name w:val="Subtitle"/>
    <w:basedOn w:val="a"/>
    <w:next w:val="a"/>
    <w:link w:val="af7"/>
    <w:rPr>
      <w:color w:val="5A5A5A"/>
    </w:rPr>
  </w:style>
  <w:style w:type="character" w:customStyle="1" w:styleId="af7">
    <w:name w:val="Подзаголовок Знак"/>
    <w:basedOn w:val="a0"/>
    <w:link w:val="af6"/>
    <w:uiPriority w:val="11"/>
    <w:rPr>
      <w:color w:val="FFFFFF" w:themeColor="text1" w:themeTint="00"/>
      <w:spacing w:val="15"/>
    </w:rPr>
  </w:style>
  <w:style w:type="character" w:styleId="af8">
    <w:name w:val="Strong"/>
    <w:basedOn w:val="a0"/>
    <w:uiPriority w:val="22"/>
    <w:qFormat/>
    <w:rPr>
      <w:b/>
      <w:bCs/>
      <w:color w:val="auto"/>
    </w:rPr>
  </w:style>
  <w:style w:type="character" w:styleId="af9">
    <w:name w:val="Emphasis"/>
    <w:basedOn w:val="a0"/>
    <w:uiPriority w:val="20"/>
    <w:qFormat/>
    <w:rPr>
      <w:i/>
      <w:iCs/>
      <w:color w:val="auto"/>
    </w:rPr>
  </w:style>
  <w:style w:type="paragraph" w:styleId="afa">
    <w:name w:val="No Spacing"/>
    <w:uiPriority w:val="1"/>
    <w:qFormat/>
    <w:pPr>
      <w:spacing w:after="0" w:line="240" w:lineRule="auto"/>
    </w:pPr>
  </w:style>
  <w:style w:type="paragraph" w:styleId="23">
    <w:name w:val="Quote"/>
    <w:basedOn w:val="a"/>
    <w:next w:val="a"/>
    <w:link w:val="24"/>
    <w:uiPriority w:val="29"/>
    <w:qFormat/>
    <w:pPr>
      <w:spacing w:before="200"/>
      <w:ind w:left="864" w:right="864"/>
    </w:pPr>
    <w:rPr>
      <w:i/>
      <w:iCs/>
      <w:color w:val="FFFFFF" w:themeColor="text1" w:themeTint="00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FFFFFF" w:themeColor="text1" w:themeTint="00"/>
    </w:rPr>
  </w:style>
  <w:style w:type="paragraph" w:styleId="afb">
    <w:name w:val="Intense Quote"/>
    <w:basedOn w:val="a"/>
    <w:next w:val="a"/>
    <w:link w:val="afc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c">
    <w:name w:val="Выделенная цитата Знак"/>
    <w:basedOn w:val="a0"/>
    <w:link w:val="afb"/>
    <w:uiPriority w:val="30"/>
    <w:rPr>
      <w:i/>
      <w:iCs/>
      <w:color w:val="4472C4" w:themeColor="accent1"/>
    </w:rPr>
  </w:style>
  <w:style w:type="character" w:styleId="afd">
    <w:name w:val="Subtle Emphasis"/>
    <w:basedOn w:val="a0"/>
    <w:uiPriority w:val="19"/>
    <w:qFormat/>
    <w:rPr>
      <w:i/>
      <w:iCs/>
      <w:color w:val="FFFFFF" w:themeColor="text1" w:themeTint="00"/>
    </w:rPr>
  </w:style>
  <w:style w:type="character" w:styleId="afe">
    <w:name w:val="Intense Emphasis"/>
    <w:basedOn w:val="a0"/>
    <w:uiPriority w:val="21"/>
    <w:qFormat/>
    <w:rPr>
      <w:i/>
      <w:iCs/>
      <w:color w:val="4472C4" w:themeColor="accent1"/>
    </w:rPr>
  </w:style>
  <w:style w:type="character" w:styleId="aff">
    <w:name w:val="Subtle Reference"/>
    <w:basedOn w:val="a0"/>
    <w:uiPriority w:val="31"/>
    <w:qFormat/>
    <w:rPr>
      <w:smallCaps/>
      <w:color w:val="FFFFFF" w:themeColor="text1" w:themeTint="00"/>
    </w:rPr>
  </w:style>
  <w:style w:type="character" w:styleId="aff0">
    <w:name w:val="Intense Reference"/>
    <w:basedOn w:val="a0"/>
    <w:uiPriority w:val="32"/>
    <w:qFormat/>
    <w:rPr>
      <w:b/>
      <w:bCs/>
      <w:smallCaps/>
      <w:color w:val="4472C4" w:themeColor="accent1"/>
      <w:spacing w:val="5"/>
    </w:rPr>
  </w:style>
  <w:style w:type="character" w:styleId="aff1">
    <w:name w:val="Book Title"/>
    <w:basedOn w:val="a0"/>
    <w:uiPriority w:val="33"/>
    <w:qFormat/>
    <w:rPr>
      <w:b/>
      <w:bCs/>
      <w:i/>
      <w:iCs/>
      <w:spacing w:val="5"/>
    </w:rPr>
  </w:style>
  <w:style w:type="paragraph" w:styleId="aff2">
    <w:name w:val="TOC Heading"/>
    <w:basedOn w:val="1"/>
    <w:next w:val="a"/>
    <w:uiPriority w:val="39"/>
    <w:semiHidden/>
    <w:unhideWhenUsed/>
    <w:qFormat/>
    <w:pPr>
      <w:outlineLvl w:val="9"/>
    </w:pPr>
  </w:style>
  <w:style w:type="table" w:customStyle="1" w:styleId="StGen0">
    <w:name w:val="StGen0"/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1">
    <w:name w:val="StGen1"/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2">
    <w:name w:val="StGen2"/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KJtfzaZLorS6V9T7Q6Jx5e5pNzg==">AMUW2mWuOuTSg03HwjP9V+GCMVsTq1yg7i5rR/vQx2Dsar+VGCUMgtn+xQLOEEbEzGluCMgUD7ZREe3UXdc7zuX8/HUwPWIXFZjvV6ovHidyqZWL8JWcDiw=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Geoscan</dc:creator>
  <cp:lastModifiedBy>NN NN</cp:lastModifiedBy>
  <cp:revision>13</cp:revision>
  <dcterms:created xsi:type="dcterms:W3CDTF">2023-04-18T12:05:00Z</dcterms:created>
  <dcterms:modified xsi:type="dcterms:W3CDTF">2024-11-01T14:17:00Z</dcterms:modified>
</cp:coreProperties>
</file>